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CFBF7"/>
  <w:body>
    <w:p>
      <w:pPr>
        <w:spacing w:before="0" w:after="180"/>
        <w:ind w:left="1260" w:right="1260"/>
        <w:jc w:val="center"/>
      </w:pPr>
      <w:r>
        <w:rPr>
          <w:rFonts w:ascii="Calibri" w:hAnsi="Calibri" w:cs="Calibri"/>
          <w:caps w:val="true"/>
          <w:color w:val="7D9484"/>
          <w:spacing w:val="126"/>
          <w:sz w:val="14"/>
        </w:rPr>
        <w:t xml:space="preserve">Established [Year]</w:t>
      </w:r>
    </w:p>
    <w:p>
      <w:pPr>
        <w:spacing w:before="0" w:after="70"/>
        <w:ind w:left="1260" w:right="1260"/>
        <w:jc w:val="center"/>
      </w:pPr>
      <w:r>
        <w:rPr>
          <w:rFonts w:ascii="Garamond" w:hAnsi="Garamond" w:cs="Garamond"/>
          <w:color w:val="22402F"/>
          <w:spacing w:val="8"/>
          <w:sz w:val="51"/>
        </w:rPr>
        <w:t xml:space="preserve">[Firm Name] Family Law</w:t>
      </w:r>
    </w:p>
    <w:p>
      <w:pPr>
        <w:spacing w:before="0" w:after="160"/>
        <w:ind w:left="1260" w:right="1260"/>
        <w:jc w:val="center"/>
      </w:pPr>
      <w:r>
        <w:rPr>
          <w:rFonts w:ascii="Calibri" w:hAnsi="Calibri" w:cs="Calibri"/>
          <w:caps w:val="true"/>
          <w:color w:val="22402F"/>
          <w:spacing w:val="90"/>
          <w:sz w:val="15"/>
        </w:rPr>
        <w:t xml:space="preserve">Divorce · Custody · Mediation · Adoption</w:t>
      </w:r>
    </w:p>
    <w:p>
      <w:pPr>
        <w:spacing w:before="0" w:after="620"/>
        <w:ind w:left="1260" w:right="1260"/>
        <w:jc w:val="center"/>
      </w:pPr>
      <w:r>
        <w:rPr>
          <w:rFonts w:ascii="Cambria" w:hAnsi="Cambria" w:cs="Cambria"/>
          <w:color w:val="7D9484"/>
          <w:sz w:val="16"/>
        </w:rPr>
        <w:t xml:space="preserve">————————</w:t>
      </w:r>
      <w:r>
        <w:rPr>
          <w:rFonts w:ascii="Cambria" w:hAnsi="Cambria" w:cs="Cambria"/>
          <w:color w:val="7D9484"/>
          <w:sz w:val="18"/>
        </w:rPr>
        <w:t xml:space="preserve">  ◆  </w:t>
      </w:r>
      <w:r>
        <w:rPr>
          <w:rFonts w:ascii="Cambria" w:hAnsi="Cambria" w:cs="Cambria"/>
          <w:color w:val="7D9484"/>
          <w:sz w:val="16"/>
        </w:rPr>
        <w:t xml:space="preserve">————————</w:t>
      </w:r>
    </w:p>
    <w:p>
      <w:pPr>
        <w:spacing w:before="0" w:after="260"/>
        <w:ind w:left="1500" w:right="1500"/>
      </w:pPr>
      <w:r>
        <w:rPr>
          <w:rFonts w:ascii="Cambria" w:hAnsi="Cambria" w:cs="Cambria"/>
          <w:color w:val="6F7D74"/>
          <w:sz w:val="22"/>
        </w:rPr>
        <w:t xml:space="preserve">[Date — e.g., July 30, 2026]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[Recipient Name]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[Title]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[Company, LLC]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[Street Address]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[City, State ZIP]</w:t>
      </w:r>
    </w:p>
    <w:p>
      <w:pPr>
        <w:spacing w:before="240" w:after="180"/>
        <w:ind w:left="1500" w:right="1500"/>
      </w:pPr>
      <w:r>
        <w:rPr>
          <w:rFonts w:ascii="Cambria" w:hAnsi="Cambria" w:cs="Cambria"/>
          <w:b/>
          <w:color w:val="1F2937"/>
          <w:sz w:val="22"/>
        </w:rPr>
        <w:t xml:space="preserve">Re:  [Client Matter] — [Brief Description]</w:t>
      </w:r>
    </w:p>
    <w:p>
      <w:pPr>
        <w:spacing w:before="0" w:after="18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Dear [Recipient]: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Very truly yours,</w:t>
      </w:r>
    </w:p>
    <w:p>
      <w:pPr>
        <w:spacing w:before="0" w:after="30"/>
        <w:ind w:left="1500" w:right="1500"/>
      </w:pPr>
      <w:r>
        <w:rPr>
          <w:rFonts w:ascii="Cambria" w:hAnsi="Cambria" w:cs="Cambria"/>
          <w:b/>
          <w:color w:val="1F2937"/>
          <w:sz w:val="22"/>
        </w:rPr>
        <w:t xml:space="preserve">[Your Name]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6F7D74"/>
          <w:sz w:val="17"/>
        </w:rPr>
        <w:t xml:space="preserve">Principal · Certified Family Law Mediator · [State] Bar [0,000,000]</w:t>
      </w:r>
    </w:p>
    <w:sectPr>
      <w:footerReference w:type="default" r:id="rId10"/>
      <w:pgSz w:w="12240" w:h="15840"/>
      <w:pgMar w:top="885" w:right="0" w:bottom="1640" w:left="0" w:header="720" w:footer="60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4" w:space="6" w:color="7D9484"/>
      </w:pBdr>
      <w:spacing w:before="0" w:after="90"/>
      <w:ind w:left="1260" w:right="1260"/>
      <w:jc w:val="center"/>
    </w:pPr>
    <w:r>
      <w:rPr>
        <w:rFonts w:ascii="Cambria" w:hAnsi="Cambria" w:cs="Cambria"/>
        <w:color w:val="3F4A43"/>
        <w:sz w:val="16"/>
      </w:rPr>
      <w:t xml:space="preserve">[Street Address], Suite [000] · [City, State ZIP] · Tel [(312) 555 0233] · [firm.com]</w:t>
    </w:r>
  </w:p>
  <w:p>
    <w:pPr>
      <w:spacing w:before="0" w:after="0"/>
      <w:ind w:left="1260" w:right="1260"/>
      <w:jc w:val="center"/>
    </w:pPr>
    <w:r>
      <w:rPr>
        <w:rFonts w:ascii="Calibri" w:hAnsi="Calibri" w:cs="Calibri"/>
        <w:color w:val="4F6357"/>
        <w:spacing w:val="40"/>
        <w:sz w:val="12"/>
      </w:rPr>
      <w:t xml:space="preserve">PRIVILEGED AND CONFIDENTIAL · ATTORNEY–CLIENT COMMUNICATION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